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748" w:rsidRDefault="00792748" w:rsidP="00792748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  <w:r w:rsidRPr="00791F36">
        <w:rPr>
          <w:rFonts w:ascii="Arial" w:hAnsi="Arial" w:cs="Arial"/>
          <w:sz w:val="20"/>
          <w:szCs w:val="20"/>
          <w:u w:val="single"/>
        </w:rPr>
        <w:t>Январь 2020 год</w:t>
      </w:r>
    </w:p>
    <w:p w:rsidR="00792748" w:rsidRPr="00791F36" w:rsidRDefault="00792748" w:rsidP="00792748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</w:p>
    <w:p w:rsidR="00792748" w:rsidRPr="00DA1C1B" w:rsidRDefault="00792748" w:rsidP="00792748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DA1C1B">
        <w:rPr>
          <w:rFonts w:ascii="Arial" w:hAnsi="Arial" w:cs="Arial"/>
          <w:sz w:val="20"/>
          <w:szCs w:val="20"/>
        </w:rPr>
        <w:t>Аннулированные сетевой организацией заявки в соответствии с абзацем 13 пункта 15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электрического хозяйства, принадлежащих сетевым организациям и иным лицам, к электрическим сетям, утв. Постановлением Пра</w:t>
      </w:r>
      <w:r>
        <w:rPr>
          <w:rFonts w:ascii="Arial" w:hAnsi="Arial" w:cs="Arial"/>
          <w:sz w:val="20"/>
          <w:szCs w:val="20"/>
        </w:rPr>
        <w:t>вительства РФ от 27.12.04г №861:</w:t>
      </w:r>
    </w:p>
    <w:p w:rsidR="00792748" w:rsidRDefault="00792748" w:rsidP="00792748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-</w:t>
      </w:r>
      <w:r w:rsidRPr="00DA1C1B">
        <w:rPr>
          <w:rFonts w:ascii="Arial" w:hAnsi="Arial" w:cs="Arial"/>
          <w:sz w:val="20"/>
          <w:szCs w:val="20"/>
        </w:rPr>
        <w:t xml:space="preserve"> </w:t>
      </w:r>
      <w:r w:rsidRPr="00DA1C1B">
        <w:rPr>
          <w:rFonts w:ascii="Arial" w:hAnsi="Arial" w:cs="Arial"/>
          <w:i/>
          <w:sz w:val="20"/>
          <w:szCs w:val="20"/>
          <w:u w:val="single"/>
        </w:rPr>
        <w:t xml:space="preserve">количество: </w:t>
      </w:r>
      <w:r>
        <w:rPr>
          <w:rFonts w:ascii="Arial" w:hAnsi="Arial" w:cs="Arial"/>
          <w:i/>
          <w:sz w:val="20"/>
          <w:szCs w:val="20"/>
          <w:u w:val="single"/>
        </w:rPr>
        <w:t>0</w:t>
      </w:r>
      <w:r w:rsidRPr="00DA1C1B">
        <w:rPr>
          <w:rFonts w:ascii="Arial" w:hAnsi="Arial" w:cs="Arial"/>
          <w:i/>
          <w:sz w:val="20"/>
          <w:szCs w:val="20"/>
          <w:u w:val="single"/>
        </w:rPr>
        <w:t xml:space="preserve"> шт.</w:t>
      </w:r>
    </w:p>
    <w:p w:rsidR="00792748" w:rsidRDefault="00792748" w:rsidP="00792748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792748" w:rsidRPr="00791F36" w:rsidRDefault="00792748" w:rsidP="00792748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791F36">
        <w:rPr>
          <w:rFonts w:ascii="Arial" w:hAnsi="Arial" w:cs="Arial"/>
          <w:sz w:val="20"/>
          <w:szCs w:val="20"/>
        </w:rPr>
        <w:t xml:space="preserve">2. </w:t>
      </w:r>
      <w:r w:rsidRPr="00DA1C1B">
        <w:rPr>
          <w:rFonts w:ascii="Arial" w:hAnsi="Arial" w:cs="Arial"/>
          <w:sz w:val="20"/>
          <w:szCs w:val="20"/>
        </w:rPr>
        <w:t xml:space="preserve">Отказ </w:t>
      </w:r>
      <w:r>
        <w:rPr>
          <w:rFonts w:ascii="Arial" w:hAnsi="Arial" w:cs="Arial"/>
          <w:sz w:val="20"/>
          <w:szCs w:val="20"/>
        </w:rPr>
        <w:t xml:space="preserve">сетевой организации заявителю в соответствии с пунктом </w:t>
      </w:r>
      <w:r w:rsidRPr="00DA1C1B">
        <w:rPr>
          <w:rFonts w:ascii="Arial" w:hAnsi="Arial" w:cs="Arial"/>
          <w:sz w:val="20"/>
          <w:szCs w:val="20"/>
        </w:rPr>
        <w:t>8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электрического хозяйства, принадлежащих сетевым организациям и иным лицам, к электрическим сетям, утв. Постановлением Правительства РФ от 27.12.04г №861.</w:t>
      </w:r>
    </w:p>
    <w:p w:rsidR="00792748" w:rsidRDefault="00792748" w:rsidP="00792748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-</w:t>
      </w:r>
      <w:r w:rsidRPr="00DA1C1B">
        <w:rPr>
          <w:rFonts w:ascii="Arial" w:hAnsi="Arial" w:cs="Arial"/>
          <w:sz w:val="20"/>
          <w:szCs w:val="20"/>
        </w:rPr>
        <w:t xml:space="preserve"> </w:t>
      </w:r>
      <w:r w:rsidRPr="00DA1C1B">
        <w:rPr>
          <w:rFonts w:ascii="Arial" w:hAnsi="Arial" w:cs="Arial"/>
          <w:i/>
          <w:sz w:val="20"/>
          <w:szCs w:val="20"/>
          <w:u w:val="single"/>
        </w:rPr>
        <w:t xml:space="preserve">количество: </w:t>
      </w:r>
      <w:r>
        <w:rPr>
          <w:rFonts w:ascii="Arial" w:hAnsi="Arial" w:cs="Arial"/>
          <w:i/>
          <w:sz w:val="20"/>
          <w:szCs w:val="20"/>
          <w:u w:val="single"/>
        </w:rPr>
        <w:t>2</w:t>
      </w:r>
      <w:r w:rsidRPr="00DA1C1B">
        <w:rPr>
          <w:rFonts w:ascii="Arial" w:hAnsi="Arial" w:cs="Arial"/>
          <w:i/>
          <w:sz w:val="20"/>
          <w:szCs w:val="20"/>
          <w:u w:val="single"/>
        </w:rPr>
        <w:t xml:space="preserve"> шт.</w:t>
      </w:r>
    </w:p>
    <w:p w:rsidR="00792748" w:rsidRDefault="00792748" w:rsidP="00792748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792748" w:rsidRPr="00791F36" w:rsidRDefault="00792748" w:rsidP="00792748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791F36">
        <w:rPr>
          <w:rFonts w:ascii="Arial" w:hAnsi="Arial" w:cs="Arial"/>
          <w:sz w:val="20"/>
          <w:szCs w:val="20"/>
        </w:rPr>
        <w:t>Отзыв заявки заявителем:</w:t>
      </w:r>
    </w:p>
    <w:p w:rsidR="00792748" w:rsidRPr="00791F36" w:rsidRDefault="00792748" w:rsidP="00792748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791F36">
        <w:rPr>
          <w:rFonts w:ascii="Arial" w:hAnsi="Arial" w:cs="Arial"/>
          <w:sz w:val="20"/>
          <w:szCs w:val="20"/>
        </w:rPr>
        <w:t xml:space="preserve">- </w:t>
      </w:r>
      <w:r w:rsidRPr="00791F36">
        <w:rPr>
          <w:rFonts w:ascii="Arial" w:hAnsi="Arial" w:cs="Arial"/>
          <w:i/>
          <w:sz w:val="20"/>
          <w:szCs w:val="20"/>
          <w:u w:val="single"/>
        </w:rPr>
        <w:t xml:space="preserve">количество: </w:t>
      </w:r>
      <w:r>
        <w:rPr>
          <w:rFonts w:ascii="Arial" w:hAnsi="Arial" w:cs="Arial"/>
          <w:i/>
          <w:sz w:val="20"/>
          <w:szCs w:val="20"/>
          <w:u w:val="single"/>
        </w:rPr>
        <w:t>0</w:t>
      </w:r>
      <w:r w:rsidRPr="00791F36">
        <w:rPr>
          <w:rFonts w:ascii="Arial" w:hAnsi="Arial" w:cs="Arial"/>
          <w:i/>
          <w:sz w:val="20"/>
          <w:szCs w:val="20"/>
          <w:u w:val="single"/>
        </w:rPr>
        <w:t xml:space="preserve"> шт.</w:t>
      </w:r>
    </w:p>
    <w:p w:rsidR="00792748" w:rsidRDefault="00792748" w:rsidP="00792748"/>
    <w:p w:rsidR="00CB66A9" w:rsidRPr="00792748" w:rsidRDefault="00CB66A9" w:rsidP="00792748">
      <w:bookmarkStart w:id="0" w:name="_GoBack"/>
      <w:bookmarkEnd w:id="0"/>
    </w:p>
    <w:sectPr w:rsidR="00CB66A9" w:rsidRPr="00792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A22DC"/>
    <w:multiLevelType w:val="hybridMultilevel"/>
    <w:tmpl w:val="B2B2F90A"/>
    <w:lvl w:ilvl="0" w:tplc="48DC950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2EF5BCA"/>
    <w:multiLevelType w:val="hybridMultilevel"/>
    <w:tmpl w:val="D9A2CC7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6A9"/>
    <w:rsid w:val="0000325B"/>
    <w:rsid w:val="001A2465"/>
    <w:rsid w:val="002E0D9D"/>
    <w:rsid w:val="00462B97"/>
    <w:rsid w:val="004F7933"/>
    <w:rsid w:val="005C3257"/>
    <w:rsid w:val="00671B46"/>
    <w:rsid w:val="006778B2"/>
    <w:rsid w:val="006F6334"/>
    <w:rsid w:val="00792748"/>
    <w:rsid w:val="00796EE5"/>
    <w:rsid w:val="007B270B"/>
    <w:rsid w:val="00BD2FF2"/>
    <w:rsid w:val="00CB66A9"/>
    <w:rsid w:val="00DB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303DBE-D6D0-45EB-AD42-C329DF0F8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6</cp:revision>
  <dcterms:created xsi:type="dcterms:W3CDTF">2020-03-19T05:39:00Z</dcterms:created>
  <dcterms:modified xsi:type="dcterms:W3CDTF">2020-03-19T11:27:00Z</dcterms:modified>
</cp:coreProperties>
</file>